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0B2" w:rsidRPr="006100B2" w:rsidRDefault="006100B2" w:rsidP="006100B2">
      <w:pPr>
        <w:autoSpaceDE w:val="0"/>
        <w:autoSpaceDN w:val="0"/>
        <w:adjustRightInd w:val="0"/>
        <w:jc w:val="center"/>
        <w:rPr>
          <w:rFonts w:ascii="Arial" w:hAnsi="Arial" w:cs="Arial"/>
          <w:b/>
          <w:bCs/>
          <w:color w:val="000000"/>
        </w:rPr>
      </w:pPr>
      <w:r w:rsidRPr="006100B2">
        <w:rPr>
          <w:rFonts w:ascii="Arial" w:hAnsi="Arial" w:cs="Arial"/>
          <w:b/>
          <w:bCs/>
          <w:color w:val="000000"/>
        </w:rPr>
        <w:t>ABC Safeco</w:t>
      </w:r>
    </w:p>
    <w:p w:rsidR="006100B2" w:rsidRPr="006100B2" w:rsidRDefault="006100B2" w:rsidP="006100B2">
      <w:pPr>
        <w:autoSpaceDE w:val="0"/>
        <w:autoSpaceDN w:val="0"/>
        <w:adjustRightInd w:val="0"/>
        <w:jc w:val="center"/>
        <w:rPr>
          <w:rFonts w:ascii="Arial" w:hAnsi="Arial" w:cs="Arial"/>
          <w:b/>
          <w:bCs/>
          <w:color w:val="000000"/>
        </w:rPr>
      </w:pPr>
      <w:r w:rsidRPr="006100B2">
        <w:rPr>
          <w:rFonts w:ascii="Arial" w:hAnsi="Arial" w:cs="Arial"/>
          <w:b/>
          <w:bCs/>
          <w:color w:val="000000"/>
        </w:rPr>
        <w:t>Personal Safe Registration Form</w:t>
      </w:r>
    </w:p>
    <w:p w:rsidR="006100B2" w:rsidRDefault="006100B2" w:rsidP="006100B2">
      <w:pPr>
        <w:autoSpaceDE w:val="0"/>
        <w:autoSpaceDN w:val="0"/>
        <w:adjustRightInd w:val="0"/>
        <w:jc w:val="center"/>
        <w:rPr>
          <w:rFonts w:ascii="Tahoma" w:hAnsi="Tahoma" w:cs="Tahoma"/>
          <w:color w:val="000000"/>
          <w:sz w:val="32"/>
          <w:szCs w:val="32"/>
        </w:rPr>
      </w:pPr>
      <w:r>
        <w:rPr>
          <w:rFonts w:ascii="Tahoma" w:hAnsi="Tahoma" w:cs="Tahoma"/>
          <w:color w:val="000000"/>
          <w:sz w:val="32"/>
          <w:szCs w:val="32"/>
        </w:rPr>
        <w:t xml:space="preserve"> </w:t>
      </w:r>
    </w:p>
    <w:p w:rsidR="006100B2" w:rsidRPr="006100B2" w:rsidRDefault="006100B2" w:rsidP="006100B2">
      <w:pPr>
        <w:autoSpaceDE w:val="0"/>
        <w:autoSpaceDN w:val="0"/>
        <w:adjustRightInd w:val="0"/>
        <w:jc w:val="both"/>
        <w:rPr>
          <w:rFonts w:ascii="Arial" w:hAnsi="Arial" w:cs="Arial"/>
          <w:b/>
          <w:bCs/>
          <w:color w:val="000000"/>
          <w:sz w:val="20"/>
          <w:szCs w:val="20"/>
        </w:rPr>
      </w:pPr>
      <w:r w:rsidRPr="006100B2">
        <w:rPr>
          <w:rFonts w:ascii="Arial" w:hAnsi="Arial" w:cs="Arial"/>
          <w:b/>
          <w:bCs/>
          <w:color w:val="000000"/>
          <w:sz w:val="20"/>
          <w:szCs w:val="20"/>
        </w:rPr>
        <w:t>Product</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A steel 18 inch wide x 16 inch deep x 9 inch high quality personal safe with 2 modes of operation, either using a 4 digit combination or by University Student ID Swipe Card.</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b/>
          <w:bCs/>
          <w:color w:val="000000"/>
          <w:sz w:val="20"/>
          <w:szCs w:val="20"/>
        </w:rPr>
      </w:pPr>
      <w:r w:rsidRPr="006100B2">
        <w:rPr>
          <w:rFonts w:ascii="Arial" w:hAnsi="Arial" w:cs="Arial"/>
          <w:b/>
          <w:bCs/>
          <w:color w:val="000000"/>
          <w:sz w:val="20"/>
          <w:szCs w:val="20"/>
        </w:rPr>
        <w:t>Purpose</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To store all valuables, identification, such as Social Insurance, Immigration Papers, Passports, and personal electronic </w:t>
      </w:r>
      <w:r>
        <w:rPr>
          <w:rFonts w:ascii="Arial" w:hAnsi="Arial" w:cs="Arial"/>
          <w:color w:val="000000"/>
          <w:sz w:val="20"/>
          <w:szCs w:val="20"/>
        </w:rPr>
        <w:t>items such as digital cameras, i</w:t>
      </w:r>
      <w:r w:rsidRPr="006100B2">
        <w:rPr>
          <w:rFonts w:ascii="Arial" w:hAnsi="Arial" w:cs="Arial"/>
          <w:color w:val="000000"/>
          <w:sz w:val="20"/>
          <w:szCs w:val="20"/>
        </w:rPr>
        <w:t>pods or laptop computers.</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b/>
          <w:bCs/>
          <w:color w:val="000000"/>
          <w:sz w:val="20"/>
          <w:szCs w:val="20"/>
        </w:rPr>
      </w:pPr>
      <w:r w:rsidRPr="006100B2">
        <w:rPr>
          <w:rFonts w:ascii="Arial" w:hAnsi="Arial" w:cs="Arial"/>
          <w:b/>
          <w:bCs/>
          <w:color w:val="000000"/>
          <w:sz w:val="20"/>
          <w:szCs w:val="20"/>
        </w:rPr>
        <w:t>Payment</w:t>
      </w:r>
    </w:p>
    <w:p w:rsid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The student may make Cheques Payable to ABC Safeco for $75.00 per semester ($150.0</w:t>
      </w:r>
      <w:r>
        <w:rPr>
          <w:rFonts w:ascii="Arial" w:hAnsi="Arial" w:cs="Arial"/>
          <w:color w:val="000000"/>
          <w:sz w:val="20"/>
          <w:szCs w:val="20"/>
        </w:rPr>
        <w:t xml:space="preserve">0) for both semesters, for the </w:t>
      </w:r>
      <w:r w:rsidRPr="006100B2">
        <w:rPr>
          <w:rFonts w:ascii="Arial" w:hAnsi="Arial" w:cs="Arial"/>
          <w:color w:val="000000"/>
          <w:sz w:val="20"/>
          <w:szCs w:val="20"/>
        </w:rPr>
        <w:t xml:space="preserve">Academic year.  The payment must be made in advance prior to occupying the Student Residence.  In the event that the student has registered with the University for Residence, paid the safe fee, and then decides not to occupy residence, a letter or email must be sent outlining his/her intent to cancel the order.  If the student fails to mail a letter or email his/her intent prior to the school year starting, a $50 administration fee will be held back from the initial $150 fee paid.  If notice is given, a full refund will be mailed to the student at his last address as provided on the application or new address as provided by the student.  Cancellations should be mailed to </w:t>
      </w:r>
      <w:smartTag w:uri="urn:schemas-microsoft-com:office:smarttags" w:element="address">
        <w:smartTag w:uri="urn:schemas-microsoft-com:office:smarttags" w:element="Street">
          <w:r w:rsidRPr="006100B2">
            <w:rPr>
              <w:rFonts w:ascii="Arial" w:hAnsi="Arial" w:cs="Arial"/>
              <w:color w:val="000000"/>
              <w:sz w:val="20"/>
              <w:szCs w:val="20"/>
            </w:rPr>
            <w:t>13300 Tecumseh Road East, Suite 270</w:t>
          </w:r>
        </w:smartTag>
        <w:r w:rsidRPr="006100B2">
          <w:rPr>
            <w:rFonts w:ascii="Arial" w:hAnsi="Arial" w:cs="Arial"/>
            <w:color w:val="000000"/>
            <w:sz w:val="20"/>
            <w:szCs w:val="20"/>
          </w:rPr>
          <w:t xml:space="preserve">, </w:t>
        </w:r>
        <w:smartTag w:uri="urn:schemas-microsoft-com:office:smarttags" w:element="City">
          <w:r w:rsidRPr="006100B2">
            <w:rPr>
              <w:rFonts w:ascii="Arial" w:hAnsi="Arial" w:cs="Arial"/>
              <w:color w:val="000000"/>
              <w:sz w:val="20"/>
              <w:szCs w:val="20"/>
            </w:rPr>
            <w:t>Tecumseh</w:t>
          </w:r>
        </w:smartTag>
        <w:r w:rsidRPr="006100B2">
          <w:rPr>
            <w:rFonts w:ascii="Arial" w:hAnsi="Arial" w:cs="Arial"/>
            <w:color w:val="000000"/>
            <w:sz w:val="20"/>
            <w:szCs w:val="20"/>
          </w:rPr>
          <w:t xml:space="preserve">, </w:t>
        </w:r>
        <w:smartTag w:uri="urn:schemas-microsoft-com:office:smarttags" w:element="State">
          <w:r w:rsidRPr="006100B2">
            <w:rPr>
              <w:rFonts w:ascii="Arial" w:hAnsi="Arial" w:cs="Arial"/>
              <w:color w:val="000000"/>
              <w:sz w:val="20"/>
              <w:szCs w:val="20"/>
            </w:rPr>
            <w:t>ON</w:t>
          </w:r>
        </w:smartTag>
        <w:r w:rsidRPr="006100B2">
          <w:rPr>
            <w:rFonts w:ascii="Arial" w:hAnsi="Arial" w:cs="Arial"/>
            <w:color w:val="000000"/>
            <w:sz w:val="20"/>
            <w:szCs w:val="20"/>
          </w:rPr>
          <w:t xml:space="preserve">, </w:t>
        </w:r>
        <w:smartTag w:uri="urn:schemas-microsoft-com:office:smarttags" w:element="PostalCode">
          <w:r w:rsidRPr="006100B2">
            <w:rPr>
              <w:rFonts w:ascii="Arial" w:hAnsi="Arial" w:cs="Arial"/>
              <w:color w:val="000000"/>
              <w:sz w:val="20"/>
              <w:szCs w:val="20"/>
            </w:rPr>
            <w:t>N8N 4R8</w:t>
          </w:r>
        </w:smartTag>
        <w:r w:rsidRPr="006100B2">
          <w:rPr>
            <w:rFonts w:ascii="Arial" w:hAnsi="Arial" w:cs="Arial"/>
            <w:color w:val="000000"/>
            <w:sz w:val="20"/>
            <w:szCs w:val="20"/>
          </w:rPr>
          <w:t xml:space="preserve">, </w:t>
        </w:r>
        <w:smartTag w:uri="urn:schemas-microsoft-com:office:smarttags" w:element="country-region">
          <w:r w:rsidRPr="006100B2">
            <w:rPr>
              <w:rFonts w:ascii="Arial" w:hAnsi="Arial" w:cs="Arial"/>
              <w:color w:val="000000"/>
              <w:sz w:val="20"/>
              <w:szCs w:val="20"/>
            </w:rPr>
            <w:t>Canada</w:t>
          </w:r>
        </w:smartTag>
      </w:smartTag>
      <w:r w:rsidRPr="006100B2">
        <w:rPr>
          <w:rFonts w:ascii="Arial" w:hAnsi="Arial" w:cs="Arial"/>
          <w:color w:val="000000"/>
          <w:sz w:val="20"/>
          <w:szCs w:val="20"/>
        </w:rPr>
        <w:t xml:space="preserve">, or in the alternative, </w:t>
      </w:r>
      <w:hyperlink r:id="rId4" w:history="1">
        <w:r w:rsidRPr="006100B2">
          <w:rPr>
            <w:rFonts w:ascii="Arial" w:hAnsi="Arial" w:cs="Arial"/>
            <w:color w:val="0000FF"/>
            <w:sz w:val="20"/>
            <w:szCs w:val="20"/>
            <w:u w:val="single"/>
          </w:rPr>
          <w:t>abcsafeco@sympatico.ca</w:t>
        </w:r>
      </w:hyperlink>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b/>
          <w:bCs/>
          <w:color w:val="000000"/>
          <w:sz w:val="20"/>
          <w:szCs w:val="20"/>
        </w:rPr>
      </w:pPr>
      <w:r w:rsidRPr="006100B2">
        <w:rPr>
          <w:rFonts w:ascii="Arial" w:hAnsi="Arial" w:cs="Arial"/>
          <w:b/>
          <w:bCs/>
          <w:color w:val="000000"/>
          <w:sz w:val="20"/>
          <w:szCs w:val="20"/>
        </w:rPr>
        <w:t>Ordering</w:t>
      </w:r>
    </w:p>
    <w:p w:rsidR="006100B2" w:rsidRPr="006100B2" w:rsidRDefault="006100B2" w:rsidP="006100B2">
      <w:pPr>
        <w:autoSpaceDE w:val="0"/>
        <w:autoSpaceDN w:val="0"/>
        <w:adjustRightInd w:val="0"/>
        <w:jc w:val="both"/>
        <w:rPr>
          <w:rFonts w:ascii="Arial" w:hAnsi="Arial" w:cs="Arial"/>
          <w:b/>
          <w:bCs/>
          <w:color w:val="000000"/>
          <w:sz w:val="20"/>
          <w:szCs w:val="20"/>
        </w:rPr>
      </w:pPr>
      <w:r w:rsidRPr="006100B2">
        <w:rPr>
          <w:rFonts w:ascii="Arial" w:hAnsi="Arial" w:cs="Arial"/>
          <w:b/>
          <w:bCs/>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The student may make application to ABC Safeco by emailing his/her name, address, telephone.  You will be contacted by email and a Registration Form will be forwarded to you.  Please fill out the form and mail it to </w:t>
      </w:r>
      <w:smartTag w:uri="urn:schemas-microsoft-com:office:smarttags" w:element="address">
        <w:smartTag w:uri="urn:schemas-microsoft-com:office:smarttags" w:element="Street">
          <w:r w:rsidRPr="006100B2">
            <w:rPr>
              <w:rFonts w:ascii="Arial" w:hAnsi="Arial" w:cs="Arial"/>
              <w:color w:val="000000"/>
              <w:sz w:val="20"/>
              <w:szCs w:val="20"/>
            </w:rPr>
            <w:t>13300 Tecumseh Road East, Suite 270</w:t>
          </w:r>
        </w:smartTag>
        <w:r w:rsidRPr="006100B2">
          <w:rPr>
            <w:rFonts w:ascii="Arial" w:hAnsi="Arial" w:cs="Arial"/>
            <w:color w:val="000000"/>
            <w:sz w:val="20"/>
            <w:szCs w:val="20"/>
          </w:rPr>
          <w:t xml:space="preserve">, </w:t>
        </w:r>
        <w:smartTag w:uri="urn:schemas-microsoft-com:office:smarttags" w:element="City">
          <w:r w:rsidRPr="006100B2">
            <w:rPr>
              <w:rFonts w:ascii="Arial" w:hAnsi="Arial" w:cs="Arial"/>
              <w:color w:val="000000"/>
              <w:sz w:val="20"/>
              <w:szCs w:val="20"/>
            </w:rPr>
            <w:t>Tecumseh</w:t>
          </w:r>
        </w:smartTag>
        <w:r w:rsidRPr="006100B2">
          <w:rPr>
            <w:rFonts w:ascii="Arial" w:hAnsi="Arial" w:cs="Arial"/>
            <w:color w:val="000000"/>
            <w:sz w:val="20"/>
            <w:szCs w:val="20"/>
          </w:rPr>
          <w:t xml:space="preserve">, </w:t>
        </w:r>
        <w:smartTag w:uri="urn:schemas-microsoft-com:office:smarttags" w:element="State">
          <w:r w:rsidRPr="006100B2">
            <w:rPr>
              <w:rFonts w:ascii="Arial" w:hAnsi="Arial" w:cs="Arial"/>
              <w:color w:val="000000"/>
              <w:sz w:val="20"/>
              <w:szCs w:val="20"/>
            </w:rPr>
            <w:t>ON</w:t>
          </w:r>
        </w:smartTag>
        <w:r w:rsidRPr="006100B2">
          <w:rPr>
            <w:rFonts w:ascii="Arial" w:hAnsi="Arial" w:cs="Arial"/>
            <w:color w:val="000000"/>
            <w:sz w:val="20"/>
            <w:szCs w:val="20"/>
          </w:rPr>
          <w:t xml:space="preserve">, </w:t>
        </w:r>
        <w:smartTag w:uri="urn:schemas-microsoft-com:office:smarttags" w:element="PostalCode">
          <w:r w:rsidRPr="006100B2">
            <w:rPr>
              <w:rFonts w:ascii="Arial" w:hAnsi="Arial" w:cs="Arial"/>
              <w:color w:val="000000"/>
              <w:sz w:val="20"/>
              <w:szCs w:val="20"/>
            </w:rPr>
            <w:t>N8N 4R8</w:t>
          </w:r>
        </w:smartTag>
      </w:smartTag>
      <w:r w:rsidRPr="006100B2">
        <w:rPr>
          <w:rFonts w:ascii="Arial" w:hAnsi="Arial" w:cs="Arial"/>
          <w:color w:val="000000"/>
          <w:sz w:val="20"/>
          <w:szCs w:val="20"/>
        </w:rPr>
        <w:t>, and cheque for either one semester ($75.00) or 2 semesters ($150.00).  You may also download the registration form from the University Website.   Efforts to fill orders will be on a first come first serve basis.  There are a limited number available, otherwise, allow 8 weeks for delivery and install.  Those who or</w:t>
      </w:r>
      <w:r>
        <w:rPr>
          <w:rFonts w:ascii="Arial" w:hAnsi="Arial" w:cs="Arial"/>
          <w:color w:val="000000"/>
          <w:sz w:val="20"/>
          <w:szCs w:val="20"/>
        </w:rPr>
        <w:t xml:space="preserve">der and cannot be accommodated </w:t>
      </w:r>
      <w:r w:rsidRPr="006100B2">
        <w:rPr>
          <w:rFonts w:ascii="Arial" w:hAnsi="Arial" w:cs="Arial"/>
          <w:color w:val="000000"/>
          <w:sz w:val="20"/>
          <w:szCs w:val="20"/>
        </w:rPr>
        <w:t>will be credited monies based on a pro-rated basis.</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b/>
          <w:bCs/>
          <w:color w:val="000000"/>
          <w:sz w:val="20"/>
          <w:szCs w:val="20"/>
        </w:rPr>
      </w:pPr>
      <w:r w:rsidRPr="006100B2">
        <w:rPr>
          <w:rFonts w:ascii="Arial" w:hAnsi="Arial" w:cs="Arial"/>
          <w:b/>
          <w:bCs/>
          <w:color w:val="000000"/>
          <w:sz w:val="20"/>
          <w:szCs w:val="20"/>
        </w:rPr>
        <w:t>Terms and Conditions</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The student/renter is entitled to use the safe for the Academic year and is to vacate its contents at the end of the school year as per residence contract.  Special arrangements will be made for those students continuing on during summer session using a pro-rated basis.  The student/renter has no colour of right to the personal safe.  The ownership lies upon ABC Safeco and its affiliates.  Rental of the safe does not imply any warranty on the items stored inside.  Any losses will be incumbent on the renter to claim through private insurance obtained by the renter at his or her own expense.  ABC Safeco and the University are not responsible in any way for losses incurred.  The safe is affixed in the rooms and may not be removed from the room in any event.  Sharing of safes is prohibited as it poses a liability to the original renter and his or her contents.  It is wise not to share safe codes or swipe cards as this also poses a liability to the original renter of the safe.  The safes are new and in working order.  In the event of mechanical failure, there will be no fees associated to the student/renter.  In the event of a “lockout” through no fault of the renter, no fees will apply</w:t>
      </w:r>
      <w:r>
        <w:rPr>
          <w:rFonts w:ascii="Arial" w:hAnsi="Arial" w:cs="Arial"/>
          <w:color w:val="000000"/>
          <w:sz w:val="20"/>
          <w:szCs w:val="20"/>
        </w:rPr>
        <w:t xml:space="preserve">.  In the event of a “lockout” </w:t>
      </w:r>
      <w:r w:rsidRPr="006100B2">
        <w:rPr>
          <w:rFonts w:ascii="Arial" w:hAnsi="Arial" w:cs="Arial"/>
          <w:color w:val="000000"/>
          <w:sz w:val="20"/>
          <w:szCs w:val="20"/>
        </w:rPr>
        <w:t xml:space="preserve">for example, the student/renter forgot the 4 digit code or lost the originating magnetic swipe card used to lock the safe, a $25 dollar fee will apply, payable in advance of the opening.  In the event that a third party is dispatched to open the safe and the student/renter manages to get the safe open, for example, the student remembered the combination or found the originating swipe card, a fee of $25 dollars will still apply.  In the event of an emergency opening, the student agrees to be present with an ABC Safeco Representative.  A representative will not enter a room without the student, unless there are exigent </w:t>
      </w:r>
      <w:r w:rsidRPr="006100B2">
        <w:rPr>
          <w:rFonts w:ascii="Arial" w:hAnsi="Arial" w:cs="Arial"/>
          <w:color w:val="000000"/>
          <w:sz w:val="20"/>
          <w:szCs w:val="20"/>
        </w:rPr>
        <w:lastRenderedPageBreak/>
        <w:t xml:space="preserve">circumstances.   Failure to pay any fees will result in termination of this agreement with no refund of any monies paid.  Any damage to the safe will result in additional fees which include replacement/repair of the safe and labour costs associated to the installation/removal.   This safe is considered “inventory” and will be accounted for at the beginning and end of the school year.  In the event that this safe is not in good condition and or physically present in the room may constitute an additional fee.  An allowance will be made for normal wear and tear for example cleanliness of the safe and or minor scratches.  Denting will not be acceptable. </w:t>
      </w:r>
    </w:p>
    <w:p w:rsid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It is advisable that all students/renters use the safe for everyday storage of valuables.  Never leave the safe “open” and never leave your room unlocked or unattended.  The student/renter agrees to use the safe. </w:t>
      </w:r>
    </w:p>
    <w:p w:rsid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Theft, Fraud, and other related offences as defined by the Criminal Code of Canada, are for all tends and purposes, crimes of opportunity.  Don’t give anyone the opportunity to make you a victim.</w:t>
      </w:r>
    </w:p>
    <w:p w:rsid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Once a student ceases to be a student at the University, this agreement becomes null and void, with no return of any monies paid.</w:t>
      </w:r>
    </w:p>
    <w:p w:rsid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The student agrees to contact ABC Safeco for all servicing needs by telephoning 519-981-6263 and someone will get back to them.</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jc w:val="both"/>
        <w:rPr>
          <w:rFonts w:ascii="Arial" w:hAnsi="Arial" w:cs="Arial"/>
          <w:color w:val="000000"/>
          <w:sz w:val="20"/>
          <w:szCs w:val="20"/>
        </w:rPr>
      </w:pPr>
      <w:r w:rsidRPr="006100B2">
        <w:rPr>
          <w:rFonts w:ascii="Arial" w:hAnsi="Arial" w:cs="Arial"/>
          <w:color w:val="000000"/>
          <w:sz w:val="20"/>
          <w:szCs w:val="20"/>
        </w:rPr>
        <w:t xml:space="preserve"> </w:t>
      </w:r>
    </w:p>
    <w:p w:rsidR="006100B2" w:rsidRPr="006100B2" w:rsidRDefault="006100B2" w:rsidP="006100B2">
      <w:pPr>
        <w:autoSpaceDE w:val="0"/>
        <w:autoSpaceDN w:val="0"/>
        <w:adjustRightInd w:val="0"/>
        <w:rPr>
          <w:rFonts w:ascii="Arial" w:hAnsi="Arial" w:cs="Arial"/>
          <w:color w:val="000000"/>
          <w:sz w:val="16"/>
          <w:szCs w:val="16"/>
        </w:rPr>
      </w:pPr>
      <w:r w:rsidRPr="006100B2">
        <w:rPr>
          <w:rFonts w:ascii="Arial" w:hAnsi="Arial" w:cs="Arial"/>
          <w:color w:val="000000"/>
          <w:sz w:val="16"/>
          <w:szCs w:val="16"/>
        </w:rPr>
        <w:t xml:space="preserve"> </w:t>
      </w:r>
    </w:p>
    <w:p w:rsidR="006100B2" w:rsidRPr="006100B2" w:rsidRDefault="006100B2" w:rsidP="006100B2">
      <w:pPr>
        <w:autoSpaceDE w:val="0"/>
        <w:autoSpaceDN w:val="0"/>
        <w:adjustRightInd w:val="0"/>
        <w:rPr>
          <w:rFonts w:ascii="Arial" w:hAnsi="Arial" w:cs="Arial"/>
          <w:color w:val="000000"/>
          <w:sz w:val="20"/>
          <w:szCs w:val="20"/>
        </w:rPr>
      </w:pPr>
    </w:p>
    <w:p w:rsidR="006100B2" w:rsidRPr="006100B2" w:rsidRDefault="006100B2" w:rsidP="006100B2">
      <w:pPr>
        <w:autoSpaceDE w:val="0"/>
        <w:autoSpaceDN w:val="0"/>
        <w:adjustRightInd w:val="0"/>
        <w:rPr>
          <w:rFonts w:ascii="Arial" w:hAnsi="Arial" w:cs="Arial"/>
          <w:color w:val="000000"/>
        </w:rPr>
      </w:pPr>
      <w:r w:rsidRPr="006100B2">
        <w:rPr>
          <w:rFonts w:ascii="Arial" w:hAnsi="Arial" w:cs="Arial"/>
          <w:color w:val="000000"/>
        </w:rPr>
        <w:t xml:space="preserve"> </w:t>
      </w:r>
      <w:r>
        <w:rPr>
          <w:rFonts w:ascii="Arial" w:hAnsi="Arial" w:cs="Arial"/>
          <w:color w:val="000000"/>
        </w:rPr>
        <w:t xml:space="preserve">Date </w:t>
      </w:r>
      <w:r w:rsidRPr="006100B2">
        <w:rPr>
          <w:rFonts w:ascii="Arial" w:hAnsi="Arial" w:cs="Arial"/>
          <w:color w:val="000000"/>
        </w:rPr>
        <w:t>_____</w:t>
      </w:r>
      <w:r>
        <w:rPr>
          <w:rFonts w:ascii="Arial" w:hAnsi="Arial" w:cs="Arial"/>
          <w:color w:val="000000"/>
        </w:rPr>
        <w:t>________________</w:t>
      </w:r>
    </w:p>
    <w:p w:rsidR="006100B2" w:rsidRPr="006100B2" w:rsidRDefault="006100B2" w:rsidP="006100B2">
      <w:pPr>
        <w:autoSpaceDE w:val="0"/>
        <w:autoSpaceDN w:val="0"/>
        <w:adjustRightInd w:val="0"/>
        <w:rPr>
          <w:rFonts w:ascii="Arial" w:hAnsi="Arial" w:cs="Arial"/>
          <w:color w:val="000000"/>
        </w:rPr>
      </w:pPr>
    </w:p>
    <w:p w:rsidR="006100B2" w:rsidRPr="006100B2" w:rsidRDefault="006100B2" w:rsidP="006100B2">
      <w:pPr>
        <w:autoSpaceDE w:val="0"/>
        <w:autoSpaceDN w:val="0"/>
        <w:adjustRightInd w:val="0"/>
        <w:rPr>
          <w:rFonts w:ascii="Arial" w:hAnsi="Arial" w:cs="Arial"/>
          <w:color w:val="000000"/>
        </w:rPr>
      </w:pPr>
      <w:r w:rsidRPr="006100B2">
        <w:rPr>
          <w:rFonts w:ascii="Arial" w:hAnsi="Arial" w:cs="Arial"/>
          <w:color w:val="000000"/>
        </w:rPr>
        <w:t xml:space="preserve"> </w:t>
      </w:r>
    </w:p>
    <w:p w:rsidR="006100B2" w:rsidRPr="006100B2" w:rsidRDefault="006100B2" w:rsidP="006100B2">
      <w:pPr>
        <w:autoSpaceDE w:val="0"/>
        <w:autoSpaceDN w:val="0"/>
        <w:adjustRightInd w:val="0"/>
        <w:rPr>
          <w:rFonts w:ascii="Arial" w:hAnsi="Arial" w:cs="Arial"/>
          <w:color w:val="000000"/>
        </w:rPr>
      </w:pPr>
      <w:r w:rsidRPr="006100B2">
        <w:rPr>
          <w:rFonts w:ascii="Arial" w:hAnsi="Arial" w:cs="Arial"/>
          <w:color w:val="000000"/>
        </w:rPr>
        <w:t>Student/Parent/Renter Signature __________________</w:t>
      </w:r>
      <w:r>
        <w:rPr>
          <w:rFonts w:ascii="Arial" w:hAnsi="Arial" w:cs="Arial"/>
          <w:color w:val="000000"/>
        </w:rPr>
        <w:t>_________________________</w:t>
      </w:r>
    </w:p>
    <w:p w:rsidR="006100B2" w:rsidRPr="006100B2" w:rsidRDefault="006100B2" w:rsidP="006100B2">
      <w:pPr>
        <w:autoSpaceDE w:val="0"/>
        <w:autoSpaceDN w:val="0"/>
        <w:adjustRightInd w:val="0"/>
        <w:rPr>
          <w:rFonts w:ascii="Arial" w:hAnsi="Arial" w:cs="Arial"/>
          <w:color w:val="000000"/>
        </w:rPr>
      </w:pPr>
      <w:r w:rsidRPr="006100B2">
        <w:rPr>
          <w:rFonts w:ascii="Arial" w:hAnsi="Arial" w:cs="Arial"/>
          <w:color w:val="000000"/>
        </w:rPr>
        <w:t xml:space="preserve"> </w:t>
      </w:r>
    </w:p>
    <w:p w:rsidR="006100B2" w:rsidRPr="00C34CAB" w:rsidRDefault="006100B2" w:rsidP="006100B2">
      <w:pPr>
        <w:autoSpaceDE w:val="0"/>
        <w:autoSpaceDN w:val="0"/>
        <w:adjustRightInd w:val="0"/>
        <w:rPr>
          <w:rFonts w:ascii="Arial" w:hAnsi="Arial" w:cs="Arial"/>
          <w:color w:val="000000"/>
          <w:sz w:val="16"/>
          <w:szCs w:val="16"/>
        </w:rPr>
      </w:pPr>
      <w:r w:rsidRPr="006100B2">
        <w:rPr>
          <w:rFonts w:ascii="Arial" w:hAnsi="Arial" w:cs="Arial"/>
          <w:color w:val="000000"/>
          <w:sz w:val="16"/>
          <w:szCs w:val="16"/>
        </w:rPr>
        <w:t xml:space="preserve"> </w:t>
      </w:r>
      <w:r w:rsidRPr="006100B2">
        <w:rPr>
          <w:rFonts w:ascii="Arial" w:hAnsi="Arial" w:cs="Arial"/>
          <w:color w:val="000000"/>
        </w:rPr>
        <w:t>Student Name</w:t>
      </w:r>
      <w:r w:rsidRPr="006100B2">
        <w:rPr>
          <w:rFonts w:ascii="Arial" w:hAnsi="Arial" w:cs="Arial"/>
          <w:color w:val="000000"/>
          <w:sz w:val="16"/>
          <w:szCs w:val="16"/>
        </w:rPr>
        <w:t>__________________________</w:t>
      </w:r>
      <w:r w:rsidRPr="006100B2">
        <w:rPr>
          <w:rFonts w:ascii="Arial" w:hAnsi="Arial" w:cs="Arial"/>
          <w:color w:val="000000"/>
          <w:sz w:val="20"/>
          <w:szCs w:val="20"/>
        </w:rPr>
        <w:t>_______</w:t>
      </w:r>
      <w:r>
        <w:rPr>
          <w:rFonts w:ascii="Arial" w:hAnsi="Arial" w:cs="Arial"/>
          <w:color w:val="000000"/>
          <w:sz w:val="20"/>
          <w:szCs w:val="20"/>
        </w:rPr>
        <w:t xml:space="preserve">_________________________________________ </w:t>
      </w:r>
    </w:p>
    <w:p w:rsidR="006100B2" w:rsidRDefault="006100B2" w:rsidP="006100B2">
      <w:pPr>
        <w:autoSpaceDE w:val="0"/>
        <w:autoSpaceDN w:val="0"/>
        <w:adjustRightInd w:val="0"/>
        <w:rPr>
          <w:rFonts w:ascii="Arial" w:hAnsi="Arial" w:cs="Arial"/>
          <w:color w:val="000000"/>
          <w:sz w:val="20"/>
          <w:szCs w:val="20"/>
        </w:rPr>
      </w:pPr>
    </w:p>
    <w:p w:rsidR="006100B2" w:rsidRPr="006100B2" w:rsidRDefault="006100B2" w:rsidP="006100B2">
      <w:pPr>
        <w:autoSpaceDE w:val="0"/>
        <w:autoSpaceDN w:val="0"/>
        <w:adjustRightInd w:val="0"/>
        <w:rPr>
          <w:rFonts w:ascii="Arial" w:hAnsi="Arial" w:cs="Arial"/>
          <w:color w:val="000000"/>
          <w:sz w:val="16"/>
          <w:szCs w:val="16"/>
        </w:rPr>
      </w:pPr>
      <w:r w:rsidRPr="006100B2">
        <w:rPr>
          <w:rFonts w:ascii="Arial" w:hAnsi="Arial" w:cs="Arial"/>
          <w:color w:val="000000"/>
        </w:rPr>
        <w:t>Studen</w:t>
      </w:r>
      <w:r>
        <w:rPr>
          <w:rFonts w:ascii="Arial" w:hAnsi="Arial" w:cs="Arial"/>
          <w:color w:val="000000"/>
        </w:rPr>
        <w:t>t Number_____________________</w:t>
      </w:r>
    </w:p>
    <w:p w:rsidR="006100B2" w:rsidRPr="006100B2" w:rsidRDefault="006100B2" w:rsidP="006100B2">
      <w:pPr>
        <w:autoSpaceDE w:val="0"/>
        <w:autoSpaceDN w:val="0"/>
        <w:adjustRightInd w:val="0"/>
        <w:rPr>
          <w:rFonts w:ascii="Arial" w:hAnsi="Arial" w:cs="Arial"/>
          <w:color w:val="000000"/>
          <w:sz w:val="20"/>
          <w:szCs w:val="20"/>
        </w:rPr>
      </w:pPr>
    </w:p>
    <w:p w:rsidR="006100B2" w:rsidRDefault="006100B2" w:rsidP="006100B2">
      <w:pPr>
        <w:autoSpaceDE w:val="0"/>
        <w:autoSpaceDN w:val="0"/>
        <w:adjustRightInd w:val="0"/>
        <w:rPr>
          <w:rFonts w:ascii="Arial" w:hAnsi="Arial" w:cs="Arial"/>
          <w:color w:val="000000"/>
        </w:rPr>
      </w:pPr>
      <w:r w:rsidRPr="006100B2">
        <w:rPr>
          <w:rFonts w:ascii="Arial" w:hAnsi="Arial" w:cs="Arial"/>
          <w:color w:val="000000"/>
        </w:rPr>
        <w:t>Address____________________________</w:t>
      </w:r>
      <w:r>
        <w:rPr>
          <w:rFonts w:ascii="Arial" w:hAnsi="Arial" w:cs="Arial"/>
          <w:color w:val="000000"/>
        </w:rPr>
        <w:t>__________________________________</w:t>
      </w:r>
    </w:p>
    <w:p w:rsidR="006100B2" w:rsidRPr="006100B2" w:rsidRDefault="006100B2" w:rsidP="006100B2">
      <w:pPr>
        <w:autoSpaceDE w:val="0"/>
        <w:autoSpaceDN w:val="0"/>
        <w:adjustRightInd w:val="0"/>
        <w:rPr>
          <w:rFonts w:ascii="Arial" w:hAnsi="Arial" w:cs="Arial"/>
          <w:color w:val="000000"/>
        </w:rPr>
      </w:pPr>
    </w:p>
    <w:p w:rsidR="006100B2" w:rsidRDefault="006100B2" w:rsidP="006100B2">
      <w:pPr>
        <w:autoSpaceDE w:val="0"/>
        <w:autoSpaceDN w:val="0"/>
        <w:adjustRightInd w:val="0"/>
        <w:rPr>
          <w:rFonts w:ascii="Arial" w:hAnsi="Arial" w:cs="Arial"/>
          <w:color w:val="000000"/>
        </w:rPr>
      </w:pPr>
      <w:r w:rsidRPr="006100B2">
        <w:rPr>
          <w:rFonts w:ascii="Arial" w:hAnsi="Arial" w:cs="Arial"/>
          <w:color w:val="000000"/>
        </w:rPr>
        <w:t>City</w:t>
      </w:r>
      <w:r>
        <w:rPr>
          <w:rFonts w:ascii="Arial" w:hAnsi="Arial" w:cs="Arial"/>
          <w:color w:val="000000"/>
        </w:rPr>
        <w:t>_______________________</w:t>
      </w:r>
      <w:r w:rsidRPr="006100B2">
        <w:rPr>
          <w:rFonts w:ascii="Arial" w:hAnsi="Arial" w:cs="Arial"/>
          <w:color w:val="000000"/>
        </w:rPr>
        <w:t xml:space="preserve"> Provi</w:t>
      </w:r>
      <w:r>
        <w:rPr>
          <w:rFonts w:ascii="Arial" w:hAnsi="Arial" w:cs="Arial"/>
          <w:color w:val="000000"/>
        </w:rPr>
        <w:t xml:space="preserve">nce/State________ Postal Code </w:t>
      </w:r>
      <w:r w:rsidRPr="006100B2">
        <w:rPr>
          <w:rFonts w:ascii="Arial" w:hAnsi="Arial" w:cs="Arial"/>
          <w:color w:val="000000"/>
        </w:rPr>
        <w:t>_</w:t>
      </w:r>
      <w:r>
        <w:rPr>
          <w:rFonts w:ascii="Arial" w:hAnsi="Arial" w:cs="Arial"/>
          <w:color w:val="000000"/>
        </w:rPr>
        <w:t>___________</w:t>
      </w:r>
    </w:p>
    <w:p w:rsidR="006100B2" w:rsidRPr="006100B2" w:rsidRDefault="006100B2" w:rsidP="006100B2">
      <w:pPr>
        <w:autoSpaceDE w:val="0"/>
        <w:autoSpaceDN w:val="0"/>
        <w:adjustRightInd w:val="0"/>
        <w:rPr>
          <w:rFonts w:ascii="Arial" w:hAnsi="Arial" w:cs="Arial"/>
          <w:color w:val="000000"/>
        </w:rPr>
      </w:pPr>
    </w:p>
    <w:p w:rsidR="006100B2" w:rsidRDefault="006100B2" w:rsidP="006100B2">
      <w:pPr>
        <w:autoSpaceDE w:val="0"/>
        <w:autoSpaceDN w:val="0"/>
        <w:adjustRightInd w:val="0"/>
        <w:rPr>
          <w:rFonts w:ascii="Arial" w:hAnsi="Arial" w:cs="Arial"/>
          <w:color w:val="000000"/>
        </w:rPr>
      </w:pPr>
      <w:r w:rsidRPr="006100B2">
        <w:rPr>
          <w:rFonts w:ascii="Arial" w:hAnsi="Arial" w:cs="Arial"/>
          <w:color w:val="000000"/>
        </w:rPr>
        <w:t>Telephone</w:t>
      </w:r>
      <w:r>
        <w:rPr>
          <w:rFonts w:ascii="Arial" w:hAnsi="Arial" w:cs="Arial"/>
          <w:color w:val="000000"/>
        </w:rPr>
        <w:t xml:space="preserve"> </w:t>
      </w:r>
      <w:r w:rsidRPr="006100B2">
        <w:rPr>
          <w:rFonts w:ascii="Arial" w:hAnsi="Arial" w:cs="Arial"/>
          <w:color w:val="000000"/>
        </w:rPr>
        <w:t>___________________________</w:t>
      </w:r>
    </w:p>
    <w:p w:rsidR="006100B2" w:rsidRPr="006100B2" w:rsidRDefault="006100B2" w:rsidP="006100B2">
      <w:pPr>
        <w:autoSpaceDE w:val="0"/>
        <w:autoSpaceDN w:val="0"/>
        <w:adjustRightInd w:val="0"/>
        <w:rPr>
          <w:rFonts w:ascii="Arial" w:hAnsi="Arial" w:cs="Arial"/>
          <w:color w:val="000000"/>
        </w:rPr>
      </w:pPr>
    </w:p>
    <w:p w:rsidR="006100B2" w:rsidRDefault="006100B2" w:rsidP="006100B2">
      <w:pPr>
        <w:autoSpaceDE w:val="0"/>
        <w:autoSpaceDN w:val="0"/>
        <w:adjustRightInd w:val="0"/>
        <w:rPr>
          <w:rFonts w:ascii="Arial" w:hAnsi="Arial" w:cs="Arial"/>
          <w:color w:val="000000"/>
        </w:rPr>
      </w:pPr>
      <w:r w:rsidRPr="006100B2">
        <w:rPr>
          <w:rFonts w:ascii="Arial" w:hAnsi="Arial" w:cs="Arial"/>
          <w:color w:val="000000"/>
        </w:rPr>
        <w:t>Residence</w:t>
      </w:r>
      <w:r>
        <w:rPr>
          <w:rFonts w:ascii="Arial" w:hAnsi="Arial" w:cs="Arial"/>
          <w:color w:val="000000"/>
        </w:rPr>
        <w:t xml:space="preserve"> Building </w:t>
      </w:r>
      <w:r w:rsidRPr="006100B2">
        <w:rPr>
          <w:rFonts w:ascii="Arial" w:hAnsi="Arial" w:cs="Arial"/>
          <w:color w:val="000000"/>
        </w:rPr>
        <w:t>____________________________</w:t>
      </w:r>
      <w:r>
        <w:rPr>
          <w:rFonts w:ascii="Arial" w:hAnsi="Arial" w:cs="Arial"/>
          <w:color w:val="000000"/>
        </w:rPr>
        <w:t xml:space="preserve"> </w:t>
      </w:r>
      <w:r w:rsidRPr="006100B2">
        <w:rPr>
          <w:rFonts w:ascii="Arial" w:hAnsi="Arial" w:cs="Arial"/>
          <w:color w:val="000000"/>
        </w:rPr>
        <w:t>Room</w:t>
      </w:r>
      <w:r>
        <w:rPr>
          <w:rFonts w:ascii="Arial" w:hAnsi="Arial" w:cs="Arial"/>
          <w:color w:val="000000"/>
        </w:rPr>
        <w:t xml:space="preserve"> # __________________</w:t>
      </w:r>
    </w:p>
    <w:p w:rsidR="006100B2" w:rsidRPr="006100B2" w:rsidRDefault="006100B2" w:rsidP="006100B2">
      <w:pPr>
        <w:autoSpaceDE w:val="0"/>
        <w:autoSpaceDN w:val="0"/>
        <w:adjustRightInd w:val="0"/>
        <w:rPr>
          <w:rFonts w:ascii="Arial" w:hAnsi="Arial" w:cs="Arial"/>
          <w:color w:val="000000"/>
        </w:rPr>
      </w:pPr>
    </w:p>
    <w:p w:rsidR="006100B2" w:rsidRDefault="006100B2" w:rsidP="006100B2">
      <w:pPr>
        <w:autoSpaceDE w:val="0"/>
        <w:autoSpaceDN w:val="0"/>
        <w:adjustRightInd w:val="0"/>
        <w:rPr>
          <w:rFonts w:ascii="Arial" w:hAnsi="Arial" w:cs="Arial"/>
          <w:color w:val="000000"/>
        </w:rPr>
      </w:pPr>
    </w:p>
    <w:p w:rsidR="006100B2" w:rsidRPr="006100B2" w:rsidRDefault="006100B2" w:rsidP="006100B2">
      <w:pPr>
        <w:autoSpaceDE w:val="0"/>
        <w:autoSpaceDN w:val="0"/>
        <w:adjustRightInd w:val="0"/>
        <w:rPr>
          <w:rFonts w:ascii="Arial" w:hAnsi="Arial" w:cs="Arial"/>
          <w:color w:val="000000"/>
        </w:rPr>
      </w:pPr>
    </w:p>
    <w:p w:rsidR="00F12A3E" w:rsidRPr="006100B2" w:rsidRDefault="00F12A3E">
      <w:pPr>
        <w:rPr>
          <w:rFonts w:ascii="Arial" w:hAnsi="Arial" w:cs="Arial"/>
        </w:rPr>
      </w:pPr>
    </w:p>
    <w:sectPr w:rsidR="00F12A3E" w:rsidRPr="006100B2" w:rsidSect="006100B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grammar="clean"/>
  <w:stylePaneFormatFilter w:val="3F01"/>
  <w:defaultTabStop w:val="720"/>
  <w:characterSpacingControl w:val="doNotCompress"/>
  <w:savePreviewPicture/>
  <w:compat/>
  <w:rsids>
    <w:rsidRoot w:val="006100B2"/>
    <w:rsid w:val="00472DB5"/>
    <w:rsid w:val="00485EF8"/>
    <w:rsid w:val="005C3D97"/>
    <w:rsid w:val="006100B2"/>
    <w:rsid w:val="007A5F2F"/>
    <w:rsid w:val="00C34CAB"/>
    <w:rsid w:val="00F12A3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csafeco@sympatico.ca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ABC Safeco</vt:lpstr>
    </vt:vector>
  </TitlesOfParts>
  <Company>University of Windsor</Company>
  <LinksUpToDate>false</LinksUpToDate>
  <CharactersWithSpaces>5804</CharactersWithSpaces>
  <SharedDoc>false</SharedDoc>
  <HLinks>
    <vt:vector size="6" baseType="variant">
      <vt:variant>
        <vt:i4>5111887</vt:i4>
      </vt:variant>
      <vt:variant>
        <vt:i4>0</vt:i4>
      </vt:variant>
      <vt:variant>
        <vt:i4>0</vt:i4>
      </vt:variant>
      <vt:variant>
        <vt:i4>5</vt:i4>
      </vt:variant>
      <vt:variant>
        <vt:lpwstr>mailto:abcsafeco@sympatico.ca_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Safeco</dc:title>
  <dc:creator>Kim Hogue</dc:creator>
  <cp:lastModifiedBy>Saqib</cp:lastModifiedBy>
  <cp:revision>2</cp:revision>
  <dcterms:created xsi:type="dcterms:W3CDTF">2010-06-21T20:37:00Z</dcterms:created>
  <dcterms:modified xsi:type="dcterms:W3CDTF">2010-06-21T20:37:00Z</dcterms:modified>
</cp:coreProperties>
</file>